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371C6" w14:textId="05A082AA" w:rsidR="00C46077" w:rsidRDefault="00C46077" w:rsidP="000F4C3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4C87D2F" w14:textId="77777777" w:rsidR="009F1098" w:rsidRPr="009F1098" w:rsidRDefault="009F1098" w:rsidP="001F41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F1098">
        <w:rPr>
          <w:rFonts w:ascii="Times New Roman" w:hAnsi="Times New Roman" w:cs="Times New Roman"/>
          <w:sz w:val="28"/>
          <w:szCs w:val="28"/>
        </w:rPr>
        <w:t>Уважаемые председатели и члены гаражно-строительных и садовых кооперативов!</w:t>
      </w:r>
    </w:p>
    <w:p w14:paraId="2A775063" w14:textId="77777777" w:rsidR="009F1098" w:rsidRPr="009F1098" w:rsidRDefault="009F1098" w:rsidP="009F1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0FD3EA" w14:textId="789666E3" w:rsidR="009F1098" w:rsidRPr="009F1098" w:rsidRDefault="009F1098" w:rsidP="001F41A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1098">
        <w:rPr>
          <w:rFonts w:ascii="Times New Roman" w:hAnsi="Times New Roman" w:cs="Times New Roman"/>
          <w:sz w:val="28"/>
          <w:szCs w:val="28"/>
        </w:rPr>
        <w:t>Обращаем ваше внимание на неукоснительное соблюдение «Правил по благоустройству территории Нижнеилимского муниципального округа Иркутской области», утвержденных Решением Думы Нижнеилимского муниципального округа от 23.12.2025 года № 112.</w:t>
      </w:r>
    </w:p>
    <w:p w14:paraId="42CA1237" w14:textId="3CF6064E" w:rsidR="009F1098" w:rsidRPr="009F1098" w:rsidRDefault="009F1098" w:rsidP="001F41A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1098">
        <w:rPr>
          <w:rFonts w:ascii="Times New Roman" w:hAnsi="Times New Roman" w:cs="Times New Roman"/>
          <w:sz w:val="28"/>
          <w:szCs w:val="28"/>
        </w:rPr>
        <w:t>Согласно данным Правилам, категорически запрещается утилизация коммунального и строительного мусора вне специально установленных для этого мест на территории Нижнеилимского муниципального округа Иркутской области.</w:t>
      </w:r>
    </w:p>
    <w:p w14:paraId="23AE776C" w14:textId="455CB148" w:rsidR="009F1098" w:rsidRPr="009F1098" w:rsidRDefault="009F1098" w:rsidP="001F41A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1098">
        <w:rPr>
          <w:rFonts w:ascii="Times New Roman" w:hAnsi="Times New Roman" w:cs="Times New Roman"/>
          <w:sz w:val="28"/>
          <w:szCs w:val="28"/>
        </w:rPr>
        <w:t>Все физические и юридические лица, независимо от их организационно-правовой формы, обязаны обеспечивать своевременную, качественную очистку, уборку, благоустройство и содержание принадлежащих им земельных участков в соответствии с действующим законодательством и указанными Правилами. Объектами содержания территории округа являются, в том числе, территории садоводческих, огороднических и дачных кооперативов, товариществ и других некоммерческих объединений граждан.</w:t>
      </w:r>
    </w:p>
    <w:p w14:paraId="0AF99741" w14:textId="1009F3EC" w:rsidR="009F1098" w:rsidRPr="009F1098" w:rsidRDefault="009F1098" w:rsidP="001F41A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1098">
        <w:rPr>
          <w:rFonts w:ascii="Times New Roman" w:hAnsi="Times New Roman" w:cs="Times New Roman"/>
          <w:sz w:val="28"/>
          <w:szCs w:val="28"/>
        </w:rPr>
        <w:t>В связи с вышеизложенным, уведомляем вас о том, что складирование бытовых отходов и строительного мусора должно осуществляться ТОЛЬКО на специально отведенных и оборудованных контейнерных площадках, расположенных на территории ваших кооперативов. Эти площадки должны в обязательном порядке соответствовать требованиям санитарных норм и правил (СанПиН), а также быть согласованы с Администрацией Нижнеилимского муниципального округа Иркутской области и Ростехнадзором.</w:t>
      </w:r>
    </w:p>
    <w:p w14:paraId="5FC7B21C" w14:textId="68DF5343" w:rsidR="009F1098" w:rsidRPr="009F1098" w:rsidRDefault="009F1098" w:rsidP="001F41A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1098">
        <w:rPr>
          <w:rFonts w:ascii="Times New Roman" w:hAnsi="Times New Roman" w:cs="Times New Roman"/>
          <w:sz w:val="28"/>
          <w:szCs w:val="28"/>
        </w:rPr>
        <w:t>Вывоз накопленных отходов производится ООО «Северным региональным оператором» на основании заключенного договора. Данная мера необходима для предотвращения захламления контейнерных площадок, а также для минимизации рисков привлечения бродячих собак и диких животных, в том числе медведей.</w:t>
      </w:r>
    </w:p>
    <w:p w14:paraId="09FDE40D" w14:textId="5A8A29D3" w:rsidR="009F1098" w:rsidRPr="009F1098" w:rsidRDefault="009F1098" w:rsidP="001F41A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1098">
        <w:rPr>
          <w:rFonts w:ascii="Times New Roman" w:hAnsi="Times New Roman" w:cs="Times New Roman"/>
          <w:sz w:val="28"/>
          <w:szCs w:val="28"/>
        </w:rPr>
        <w:t>Настоящим сообщаем, что сотрудниками Администрации Нижнеилимского муниципального округа Иркутской области проводятся регулярные рейды с целью выявления и установления источников захламления территорий. Напоминаем, что за организацию несанкционированных свалок на земельных участках, занимаемых вашими кооперативами, предусмотрена административная ответственность для юридических лиц.</w:t>
      </w:r>
    </w:p>
    <w:p w14:paraId="79B4D2E8" w14:textId="2AE4479C" w:rsidR="00DE069F" w:rsidRPr="00DE069F" w:rsidRDefault="009F1098" w:rsidP="001F41A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1098">
        <w:rPr>
          <w:rFonts w:ascii="Times New Roman" w:hAnsi="Times New Roman" w:cs="Times New Roman"/>
          <w:sz w:val="28"/>
          <w:szCs w:val="28"/>
        </w:rPr>
        <w:t>По всем возникающим вопросам просим обращаться в Администрацию Нижнеилимского муниципального округа Иркутской области по адресу: г.</w:t>
      </w:r>
      <w:bookmarkStart w:id="0" w:name="_GoBack"/>
      <w:bookmarkEnd w:id="0"/>
      <w:r w:rsidRPr="009F1098">
        <w:rPr>
          <w:rFonts w:ascii="Times New Roman" w:hAnsi="Times New Roman" w:cs="Times New Roman"/>
          <w:sz w:val="28"/>
          <w:szCs w:val="28"/>
        </w:rPr>
        <w:t>Железногорск-Илимский, квартал 8, дом 19, кабинет 29, или по телефону 3-07-08 (отдел ЖКХиС).</w:t>
      </w:r>
    </w:p>
    <w:sectPr w:rsidR="00DE069F" w:rsidRPr="00DE0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54"/>
    <w:rsid w:val="00022098"/>
    <w:rsid w:val="00046C13"/>
    <w:rsid w:val="0007228C"/>
    <w:rsid w:val="000C3D0C"/>
    <w:rsid w:val="000D2513"/>
    <w:rsid w:val="000D7B37"/>
    <w:rsid w:val="000F4C3B"/>
    <w:rsid w:val="0012283F"/>
    <w:rsid w:val="001559D2"/>
    <w:rsid w:val="0017047D"/>
    <w:rsid w:val="001D45DB"/>
    <w:rsid w:val="001F2092"/>
    <w:rsid w:val="001F41A7"/>
    <w:rsid w:val="0023095A"/>
    <w:rsid w:val="002359DB"/>
    <w:rsid w:val="0024195E"/>
    <w:rsid w:val="002953BF"/>
    <w:rsid w:val="002E482C"/>
    <w:rsid w:val="00315304"/>
    <w:rsid w:val="003A6497"/>
    <w:rsid w:val="003B0662"/>
    <w:rsid w:val="003E0E4B"/>
    <w:rsid w:val="00460388"/>
    <w:rsid w:val="00485F74"/>
    <w:rsid w:val="004933CE"/>
    <w:rsid w:val="004F6E54"/>
    <w:rsid w:val="004F7207"/>
    <w:rsid w:val="00536D10"/>
    <w:rsid w:val="005505A1"/>
    <w:rsid w:val="00571B05"/>
    <w:rsid w:val="0059392D"/>
    <w:rsid w:val="005A16DC"/>
    <w:rsid w:val="005A40A6"/>
    <w:rsid w:val="005E5334"/>
    <w:rsid w:val="005E72F4"/>
    <w:rsid w:val="00621B08"/>
    <w:rsid w:val="006464B8"/>
    <w:rsid w:val="00651800"/>
    <w:rsid w:val="00681667"/>
    <w:rsid w:val="006B7283"/>
    <w:rsid w:val="007009AC"/>
    <w:rsid w:val="00737DBF"/>
    <w:rsid w:val="0078034F"/>
    <w:rsid w:val="00793860"/>
    <w:rsid w:val="007D4C00"/>
    <w:rsid w:val="007F7598"/>
    <w:rsid w:val="00805AB3"/>
    <w:rsid w:val="00847101"/>
    <w:rsid w:val="00882ED2"/>
    <w:rsid w:val="008B47CE"/>
    <w:rsid w:val="008D7BE8"/>
    <w:rsid w:val="00914826"/>
    <w:rsid w:val="00973B1E"/>
    <w:rsid w:val="009A10F0"/>
    <w:rsid w:val="009A66CB"/>
    <w:rsid w:val="009C013E"/>
    <w:rsid w:val="009F1098"/>
    <w:rsid w:val="00A01A96"/>
    <w:rsid w:val="00A06335"/>
    <w:rsid w:val="00A3304D"/>
    <w:rsid w:val="00A40E1E"/>
    <w:rsid w:val="00A60E3F"/>
    <w:rsid w:val="00AC61D5"/>
    <w:rsid w:val="00AD7198"/>
    <w:rsid w:val="00B06020"/>
    <w:rsid w:val="00B06EF2"/>
    <w:rsid w:val="00B726AD"/>
    <w:rsid w:val="00BC0F58"/>
    <w:rsid w:val="00BC31D2"/>
    <w:rsid w:val="00BD2DD3"/>
    <w:rsid w:val="00BE1B17"/>
    <w:rsid w:val="00C10DE0"/>
    <w:rsid w:val="00C21B9F"/>
    <w:rsid w:val="00C46077"/>
    <w:rsid w:val="00C564B5"/>
    <w:rsid w:val="00C71C1C"/>
    <w:rsid w:val="00C942C4"/>
    <w:rsid w:val="00CC176A"/>
    <w:rsid w:val="00D0405A"/>
    <w:rsid w:val="00D12607"/>
    <w:rsid w:val="00D36AD7"/>
    <w:rsid w:val="00D84F70"/>
    <w:rsid w:val="00DE069F"/>
    <w:rsid w:val="00DE6109"/>
    <w:rsid w:val="00DE6BAC"/>
    <w:rsid w:val="00E075D2"/>
    <w:rsid w:val="00E1121D"/>
    <w:rsid w:val="00E4794A"/>
    <w:rsid w:val="00E52281"/>
    <w:rsid w:val="00E66748"/>
    <w:rsid w:val="00E8475F"/>
    <w:rsid w:val="00EC7E7D"/>
    <w:rsid w:val="00FC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6DD3"/>
  <w15:chartTrackingRefBased/>
  <w15:docId w15:val="{63213B71-2584-473D-A3CD-7D4F0BB7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AB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D2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E07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2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PashninaAV</dc:creator>
  <cp:keywords/>
  <dc:description/>
  <cp:lastModifiedBy>User</cp:lastModifiedBy>
  <cp:revision>6</cp:revision>
  <cp:lastPrinted>2026-07-13T01:11:00Z</cp:lastPrinted>
  <dcterms:created xsi:type="dcterms:W3CDTF">2026-07-13T00:42:00Z</dcterms:created>
  <dcterms:modified xsi:type="dcterms:W3CDTF">2026-07-13T01:15:00Z</dcterms:modified>
</cp:coreProperties>
</file>